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F2730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C0F5226" wp14:editId="32CF525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5E876C12" w14:textId="77777777" w:rsidTr="001D3B25">
        <w:trPr>
          <w:trHeight w:val="774"/>
        </w:trPr>
        <w:tc>
          <w:tcPr>
            <w:tcW w:w="9621" w:type="dxa"/>
            <w:hideMark/>
          </w:tcPr>
          <w:p w14:paraId="006F5826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4A955916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96FDC4" wp14:editId="79923572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C49D3FF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7568EDE" w14:textId="5665DB31" w:rsidR="00B57D88" w:rsidRDefault="004D4C04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bookmarkStart w:id="0" w:name="_GoBack"/>
      <w:bookmarkEnd w:id="0"/>
      <w:r w:rsidR="00CC41C0">
        <w:rPr>
          <w:b/>
          <w:sz w:val="28"/>
          <w:szCs w:val="28"/>
          <w:lang w:val="uk-UA"/>
        </w:rPr>
        <w:t xml:space="preserve">     </w:t>
      </w:r>
      <w:r w:rsidR="009B1B36" w:rsidRPr="00346A03">
        <w:rPr>
          <w:b/>
          <w:sz w:val="28"/>
          <w:szCs w:val="28"/>
          <w:lang w:val="uk-UA"/>
        </w:rPr>
        <w:t>15</w:t>
      </w:r>
      <w:r w:rsidR="002830F7">
        <w:rPr>
          <w:b/>
          <w:sz w:val="28"/>
          <w:szCs w:val="28"/>
          <w:lang w:val="uk-UA"/>
        </w:rPr>
        <w:t xml:space="preserve"> </w:t>
      </w:r>
      <w:r w:rsidR="00941664">
        <w:rPr>
          <w:b/>
          <w:sz w:val="28"/>
          <w:szCs w:val="28"/>
          <w:lang w:val="uk-UA"/>
        </w:rPr>
        <w:t>позачергов</w:t>
      </w:r>
      <w:r w:rsidR="00CC41C0">
        <w:rPr>
          <w:b/>
          <w:sz w:val="28"/>
          <w:szCs w:val="28"/>
          <w:lang w:val="uk-UA"/>
        </w:rPr>
        <w:t>а</w:t>
      </w:r>
      <w:r w:rsidR="00941664">
        <w:rPr>
          <w:b/>
          <w:sz w:val="28"/>
          <w:szCs w:val="28"/>
          <w:lang w:val="uk-UA"/>
        </w:rPr>
        <w:t xml:space="preserve"> </w:t>
      </w:r>
      <w:r w:rsidR="002830F7">
        <w:rPr>
          <w:b/>
          <w:sz w:val="28"/>
          <w:szCs w:val="28"/>
          <w:lang w:val="uk-UA"/>
        </w:rPr>
        <w:t>сесі</w:t>
      </w:r>
      <w:r w:rsidR="00CC41C0"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1EB39B17" w14:textId="77777777" w:rsidR="00255859" w:rsidRDefault="00255859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6B517CEC" w14:textId="6F873B03" w:rsidR="00B57D88" w:rsidRDefault="00255859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31EFCF90" w14:textId="77777777" w:rsidR="00CC41C0" w:rsidRPr="00255859" w:rsidRDefault="00CC41C0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30325316" w14:textId="77777777" w:rsidR="009347C0" w:rsidRPr="00960B76" w:rsidRDefault="00B57D88" w:rsidP="009347C0">
      <w:pPr>
        <w:tabs>
          <w:tab w:val="left" w:pos="851"/>
        </w:tabs>
        <w:spacing w:after="160" w:line="256" w:lineRule="auto"/>
        <w:jc w:val="center"/>
        <w:rPr>
          <w:b/>
          <w:sz w:val="28"/>
          <w:szCs w:val="28"/>
          <w:lang w:val="uk-UA" w:eastAsia="en-US"/>
        </w:rPr>
      </w:pPr>
      <w:r w:rsidRPr="009347C0">
        <w:rPr>
          <w:b/>
          <w:bCs/>
          <w:sz w:val="28"/>
          <w:szCs w:val="28"/>
          <w:lang w:val="uk-UA"/>
        </w:rPr>
        <w:t>Про</w:t>
      </w:r>
      <w:r w:rsidR="009B1B36" w:rsidRPr="009347C0">
        <w:rPr>
          <w:b/>
          <w:bCs/>
          <w:sz w:val="28"/>
          <w:szCs w:val="28"/>
          <w:lang w:val="uk-UA"/>
        </w:rPr>
        <w:t xml:space="preserve"> </w:t>
      </w:r>
      <w:r w:rsidR="00960B76">
        <w:rPr>
          <w:b/>
          <w:sz w:val="28"/>
          <w:szCs w:val="28"/>
          <w:lang w:val="uk-UA"/>
        </w:rPr>
        <w:t xml:space="preserve">надання дозволу на розробку проекту землеустрою щодо </w:t>
      </w:r>
      <w:r w:rsidR="00565F01">
        <w:rPr>
          <w:b/>
          <w:sz w:val="28"/>
          <w:szCs w:val="28"/>
          <w:lang w:val="uk-UA"/>
        </w:rPr>
        <w:t xml:space="preserve">відведення земельної ділянки комунальної власності, цільове </w:t>
      </w:r>
      <w:r w:rsidR="00960B76">
        <w:rPr>
          <w:b/>
          <w:sz w:val="28"/>
          <w:szCs w:val="28"/>
          <w:lang w:val="uk-UA"/>
        </w:rPr>
        <w:t xml:space="preserve">призначення </w:t>
      </w:r>
      <w:r w:rsidR="00565F01">
        <w:rPr>
          <w:b/>
          <w:sz w:val="28"/>
          <w:szCs w:val="28"/>
          <w:lang w:val="uk-UA"/>
        </w:rPr>
        <w:t xml:space="preserve">якої </w:t>
      </w:r>
      <w:r w:rsidR="00960B76">
        <w:rPr>
          <w:b/>
          <w:sz w:val="28"/>
          <w:szCs w:val="28"/>
          <w:lang w:val="uk-UA"/>
        </w:rPr>
        <w:t xml:space="preserve"> змінюється</w:t>
      </w:r>
    </w:p>
    <w:p w14:paraId="15AA3575" w14:textId="46C6F1A0" w:rsidR="00F6562F" w:rsidRDefault="00B57D88" w:rsidP="009347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72383">
        <w:rPr>
          <w:sz w:val="28"/>
          <w:szCs w:val="28"/>
          <w:lang w:val="uk-UA"/>
        </w:rPr>
        <w:tab/>
      </w:r>
      <w:r w:rsidR="00565F01">
        <w:rPr>
          <w:sz w:val="28"/>
          <w:szCs w:val="28"/>
          <w:lang w:val="uk-UA"/>
        </w:rPr>
        <w:t>З</w:t>
      </w:r>
      <w:r w:rsidR="002457B0">
        <w:rPr>
          <w:sz w:val="28"/>
          <w:szCs w:val="28"/>
          <w:lang w:val="uk-UA"/>
        </w:rPr>
        <w:t xml:space="preserve"> метою будівництва </w:t>
      </w:r>
      <w:r w:rsidR="00EC741D" w:rsidRPr="00EC741D">
        <w:rPr>
          <w:sz w:val="28"/>
          <w:szCs w:val="28"/>
          <w:lang w:val="uk-UA"/>
        </w:rPr>
        <w:t xml:space="preserve">на території </w:t>
      </w:r>
      <w:r w:rsidR="00EC741D">
        <w:rPr>
          <w:sz w:val="28"/>
          <w:szCs w:val="28"/>
          <w:lang w:val="uk-UA"/>
        </w:rPr>
        <w:t xml:space="preserve">Димерської селищної </w:t>
      </w:r>
      <w:r w:rsidR="00EC741D" w:rsidRPr="002635C8">
        <w:rPr>
          <w:sz w:val="28"/>
          <w:szCs w:val="28"/>
          <w:lang w:val="uk-UA"/>
        </w:rPr>
        <w:t xml:space="preserve">територіальної громади </w:t>
      </w:r>
      <w:r w:rsidR="00565F01">
        <w:rPr>
          <w:sz w:val="28"/>
          <w:szCs w:val="28"/>
          <w:lang w:val="uk-UA"/>
        </w:rPr>
        <w:t>будівлі</w:t>
      </w:r>
      <w:r w:rsidR="00EC741D" w:rsidRPr="002635C8">
        <w:rPr>
          <w:sz w:val="28"/>
          <w:szCs w:val="28"/>
          <w:lang w:val="uk-UA"/>
        </w:rPr>
        <w:t xml:space="preserve"> для розміщення Ц</w:t>
      </w:r>
      <w:r w:rsidR="00A653AC" w:rsidRPr="002635C8">
        <w:rPr>
          <w:sz w:val="28"/>
          <w:szCs w:val="28"/>
          <w:lang w:val="uk-UA"/>
        </w:rPr>
        <w:t>ентру надання адміністративних послуг (ЦНАП)</w:t>
      </w:r>
      <w:r w:rsidR="00EC741D" w:rsidRPr="002635C8">
        <w:rPr>
          <w:sz w:val="28"/>
          <w:szCs w:val="28"/>
          <w:lang w:val="uk-UA"/>
        </w:rPr>
        <w:t xml:space="preserve">, </w:t>
      </w:r>
      <w:r w:rsidR="00D45CE8">
        <w:rPr>
          <w:sz w:val="28"/>
          <w:szCs w:val="28"/>
          <w:lang w:val="uk-UA"/>
        </w:rPr>
        <w:t>керуючись ст.ст</w:t>
      </w:r>
      <w:r w:rsidR="002457B0" w:rsidRPr="002635C8">
        <w:rPr>
          <w:sz w:val="28"/>
          <w:szCs w:val="28"/>
          <w:lang w:val="uk-UA"/>
        </w:rPr>
        <w:t>.</w:t>
      </w:r>
      <w:r w:rsidR="00467385">
        <w:rPr>
          <w:sz w:val="28"/>
          <w:szCs w:val="28"/>
          <w:lang w:val="uk-UA"/>
        </w:rPr>
        <w:t xml:space="preserve">12, </w:t>
      </w:r>
      <w:r w:rsidR="00BD0D69">
        <w:rPr>
          <w:sz w:val="28"/>
          <w:szCs w:val="28"/>
          <w:lang w:val="uk-UA"/>
        </w:rPr>
        <w:t>20</w:t>
      </w:r>
      <w:r w:rsidR="002457B0" w:rsidRPr="002635C8">
        <w:rPr>
          <w:sz w:val="28"/>
          <w:szCs w:val="28"/>
          <w:lang w:val="uk-UA"/>
        </w:rPr>
        <w:t xml:space="preserve"> Земельного кодексу України, </w:t>
      </w:r>
      <w:r w:rsidR="00BD0D69">
        <w:rPr>
          <w:sz w:val="28"/>
          <w:szCs w:val="28"/>
          <w:lang w:val="uk-UA"/>
        </w:rPr>
        <w:t>ст.</w:t>
      </w:r>
      <w:r w:rsidR="00D45CE8">
        <w:rPr>
          <w:sz w:val="28"/>
          <w:szCs w:val="28"/>
          <w:lang w:val="uk-UA"/>
        </w:rPr>
        <w:t>ст.</w:t>
      </w:r>
      <w:r w:rsidR="00BD0D69">
        <w:rPr>
          <w:sz w:val="28"/>
          <w:szCs w:val="28"/>
          <w:lang w:val="uk-UA"/>
        </w:rPr>
        <w:t xml:space="preserve">19, 50 Закону України «Про землеустрій», </w:t>
      </w:r>
      <w:r w:rsidR="004A62A6" w:rsidRPr="002635C8">
        <w:rPr>
          <w:sz w:val="28"/>
          <w:szCs w:val="28"/>
          <w:lang w:val="uk-UA"/>
        </w:rPr>
        <w:t>ст.</w:t>
      </w:r>
      <w:r w:rsidR="00CA7724" w:rsidRPr="002635C8">
        <w:rPr>
          <w:sz w:val="28"/>
          <w:szCs w:val="28"/>
          <w:lang w:val="uk-UA"/>
        </w:rPr>
        <w:t>ст.</w:t>
      </w:r>
      <w:r w:rsidR="00E17CCE" w:rsidRPr="002635C8">
        <w:rPr>
          <w:sz w:val="28"/>
          <w:szCs w:val="28"/>
          <w:lang w:val="uk-UA"/>
        </w:rPr>
        <w:t xml:space="preserve">26, </w:t>
      </w:r>
      <w:r w:rsidR="00CA7724" w:rsidRPr="002635C8">
        <w:rPr>
          <w:sz w:val="28"/>
          <w:szCs w:val="28"/>
          <w:lang w:val="uk-UA"/>
        </w:rPr>
        <w:t>59,</w:t>
      </w:r>
      <w:r w:rsidR="00E17CCE" w:rsidRPr="002635C8">
        <w:rPr>
          <w:sz w:val="28"/>
          <w:szCs w:val="28"/>
          <w:lang w:val="uk-UA"/>
        </w:rPr>
        <w:t xml:space="preserve"> 60 Закону України «Про місцеве самоврядування </w:t>
      </w:r>
      <w:r w:rsidR="00E17CCE" w:rsidRPr="00297AC6">
        <w:rPr>
          <w:sz w:val="28"/>
          <w:szCs w:val="28"/>
          <w:lang w:val="uk-UA"/>
        </w:rPr>
        <w:t>в Україні»,</w:t>
      </w:r>
      <w:r w:rsidR="0047298A">
        <w:rPr>
          <w:sz w:val="28"/>
          <w:szCs w:val="28"/>
          <w:lang w:val="uk-UA"/>
        </w:rPr>
        <w:t xml:space="preserve"> </w:t>
      </w:r>
      <w:r w:rsidRPr="00CE5B39"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 w:rsidR="00CE5B39" w:rsidRPr="00CE5B39">
        <w:rPr>
          <w:sz w:val="28"/>
          <w:szCs w:val="28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</w:t>
      </w:r>
      <w:r w:rsidRPr="00CE5B39">
        <w:rPr>
          <w:sz w:val="28"/>
          <w:szCs w:val="28"/>
          <w:lang w:val="uk-UA"/>
        </w:rPr>
        <w:t xml:space="preserve"> </w:t>
      </w:r>
      <w:r w:rsidR="00CE5B39" w:rsidRPr="00CE5B39">
        <w:rPr>
          <w:sz w:val="28"/>
          <w:szCs w:val="28"/>
          <w:lang w:val="uk-UA"/>
        </w:rPr>
        <w:t xml:space="preserve">та благоустрою </w:t>
      </w:r>
      <w:r w:rsidRPr="00CE5B39">
        <w:rPr>
          <w:sz w:val="28"/>
          <w:szCs w:val="28"/>
          <w:lang w:val="uk-UA"/>
        </w:rPr>
        <w:t>від</w:t>
      </w:r>
      <w:r w:rsidR="002457B0" w:rsidRPr="00CE5B39">
        <w:rPr>
          <w:sz w:val="28"/>
          <w:szCs w:val="28"/>
          <w:lang w:val="uk-UA"/>
        </w:rPr>
        <w:t xml:space="preserve"> 03.02.</w:t>
      </w:r>
      <w:r w:rsidRPr="00CE5B39">
        <w:rPr>
          <w:sz w:val="28"/>
          <w:szCs w:val="28"/>
          <w:lang w:val="uk-UA"/>
        </w:rPr>
        <w:t>202</w:t>
      </w:r>
      <w:r w:rsidR="00F6562F" w:rsidRPr="00CE5B39">
        <w:rPr>
          <w:sz w:val="28"/>
          <w:szCs w:val="28"/>
          <w:lang w:val="uk-UA"/>
        </w:rPr>
        <w:t>2</w:t>
      </w:r>
      <w:r w:rsidRPr="00CE5B39">
        <w:rPr>
          <w:sz w:val="28"/>
          <w:szCs w:val="28"/>
          <w:lang w:val="uk-UA"/>
        </w:rPr>
        <w:t xml:space="preserve"> року, селищна рада  </w:t>
      </w:r>
    </w:p>
    <w:p w14:paraId="59305F3D" w14:textId="77777777" w:rsidR="00214517" w:rsidRPr="00CE5B39" w:rsidRDefault="00214517" w:rsidP="009347C0">
      <w:pPr>
        <w:jc w:val="both"/>
        <w:rPr>
          <w:sz w:val="28"/>
          <w:szCs w:val="28"/>
          <w:lang w:val="uk-UA"/>
        </w:rPr>
      </w:pPr>
    </w:p>
    <w:p w14:paraId="3DD18167" w14:textId="66478FB6" w:rsidR="00EC741D" w:rsidRDefault="00B57D88" w:rsidP="00F6562F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626138A5" w14:textId="77777777" w:rsidR="00214517" w:rsidRDefault="00214517" w:rsidP="00F6562F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</w:p>
    <w:p w14:paraId="295E133A" w14:textId="77777777" w:rsidR="00565F01" w:rsidRPr="006A7EC4" w:rsidRDefault="00565F01" w:rsidP="006A7EC4">
      <w:pPr>
        <w:pStyle w:val="1"/>
        <w:numPr>
          <w:ilvl w:val="0"/>
          <w:numId w:val="7"/>
        </w:numPr>
        <w:tabs>
          <w:tab w:val="left" w:pos="993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7EC4">
        <w:rPr>
          <w:rFonts w:ascii="Times New Roman" w:hAnsi="Times New Roman" w:cs="Times New Roman"/>
          <w:sz w:val="28"/>
          <w:szCs w:val="28"/>
        </w:rPr>
        <w:t>Надати дозвіл на розробку проекту землеустрою щодо відведення земельної ділянки комунальної власності</w:t>
      </w:r>
      <w:r w:rsidR="006A7EC4" w:rsidRPr="006A7EC4">
        <w:rPr>
          <w:rFonts w:ascii="Times New Roman" w:hAnsi="Times New Roman" w:cs="Times New Roman"/>
          <w:sz w:val="28"/>
          <w:szCs w:val="28"/>
        </w:rPr>
        <w:t xml:space="preserve"> </w:t>
      </w:r>
      <w:r w:rsidRPr="006A7EC4">
        <w:rPr>
          <w:rFonts w:ascii="Times New Roman" w:hAnsi="Times New Roman" w:cs="Times New Roman"/>
          <w:sz w:val="28"/>
          <w:szCs w:val="28"/>
        </w:rPr>
        <w:t xml:space="preserve"> </w:t>
      </w:r>
      <w:r w:rsidR="006A7EC4"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6A7EC4">
        <w:rPr>
          <w:rFonts w:ascii="Times New Roman" w:hAnsi="Times New Roman" w:cs="Times New Roman"/>
          <w:sz w:val="28"/>
          <w:szCs w:val="28"/>
        </w:rPr>
        <w:t xml:space="preserve">лощею 0,0703 га, кадастровий номер 3221855300:19:058:6001, </w:t>
      </w:r>
      <w:r w:rsidR="006A7EC4" w:rsidRPr="006A7EC4">
        <w:rPr>
          <w:rFonts w:ascii="Times New Roman" w:hAnsi="Times New Roman" w:cs="Times New Roman"/>
          <w:sz w:val="28"/>
          <w:szCs w:val="28"/>
        </w:rPr>
        <w:t>яка</w:t>
      </w:r>
      <w:r w:rsidR="006A7EC4"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розташована за </w:t>
      </w:r>
      <w:proofErr w:type="spellStart"/>
      <w:r w:rsidR="006A7EC4"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="006A7EC4"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07330, Київська обл., Вишгородський р-н, </w:t>
      </w:r>
      <w:proofErr w:type="spellStart"/>
      <w:r w:rsidR="006A7EC4"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>смт.Димер</w:t>
      </w:r>
      <w:proofErr w:type="spellEnd"/>
      <w:r w:rsidR="006A7EC4"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A7EC4"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>вул.Ярослава</w:t>
      </w:r>
      <w:proofErr w:type="spellEnd"/>
      <w:r w:rsidR="006A7EC4"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Мудрого, </w:t>
      </w:r>
      <w:r w:rsidRPr="006A7EC4">
        <w:rPr>
          <w:rFonts w:ascii="Times New Roman" w:hAnsi="Times New Roman" w:cs="Times New Roman"/>
          <w:sz w:val="28"/>
          <w:szCs w:val="28"/>
        </w:rPr>
        <w:t>цільове призначення якої змінюється з «</w:t>
      </w:r>
      <w:r w:rsidR="006A7EC4" w:rsidRPr="006A7EC4">
        <w:rPr>
          <w:rFonts w:ascii="Times New Roman" w:hAnsi="Times New Roman" w:cs="Times New Roman"/>
          <w:sz w:val="28"/>
          <w:szCs w:val="28"/>
        </w:rPr>
        <w:t xml:space="preserve">03.12. </w:t>
      </w:r>
      <w:r w:rsidRPr="006A7EC4">
        <w:rPr>
          <w:rFonts w:ascii="Times New Roman" w:hAnsi="Times New Roman" w:cs="Times New Roman"/>
          <w:sz w:val="28"/>
          <w:szCs w:val="28"/>
        </w:rPr>
        <w:t>д</w:t>
      </w:r>
      <w:r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>ля будівництва та обслуговування будівель закла</w:t>
      </w:r>
      <w:r w:rsidR="006A7EC4"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>дів комунального обслуговування</w:t>
      </w:r>
      <w:r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>» на «</w:t>
      </w:r>
      <w:r w:rsidR="006A7EC4"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03.01. </w:t>
      </w:r>
      <w:r w:rsidRP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>для будівництва та обслуговування будівель органів державної влади та місцевого самоврядування»</w:t>
      </w:r>
      <w:r w:rsidR="006A7EC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9146480" w14:textId="77777777" w:rsidR="006A7EC4" w:rsidRDefault="006A7EC4" w:rsidP="006A7EC4">
      <w:pPr>
        <w:pStyle w:val="1"/>
        <w:numPr>
          <w:ilvl w:val="0"/>
          <w:numId w:val="7"/>
        </w:numPr>
        <w:tabs>
          <w:tab w:val="left" w:pos="993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Роботи з розробки проекту, вказаного в п.1 даного рішення, розпочати після проведення державної реєстрації припинення права постійного користування даною земельною ділянкою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комбінату комунальних підприємств.</w:t>
      </w:r>
    </w:p>
    <w:p w14:paraId="3E604077" w14:textId="681E45B4" w:rsidR="00B57D88" w:rsidRPr="00CC41C0" w:rsidRDefault="00D17587" w:rsidP="006A7EC4">
      <w:pPr>
        <w:pStyle w:val="1"/>
        <w:numPr>
          <w:ilvl w:val="0"/>
          <w:numId w:val="7"/>
        </w:numPr>
        <w:tabs>
          <w:tab w:val="left" w:pos="993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7EC4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CC41C0">
        <w:rPr>
          <w:rFonts w:ascii="Times New Roman" w:hAnsi="Times New Roman" w:cs="Times New Roman"/>
          <w:sz w:val="28"/>
          <w:szCs w:val="28"/>
        </w:rPr>
        <w:t>цього</w:t>
      </w:r>
      <w:r w:rsidRPr="006A7EC4">
        <w:rPr>
          <w:rFonts w:ascii="Times New Roman" w:hAnsi="Times New Roman" w:cs="Times New Roman"/>
          <w:sz w:val="28"/>
          <w:szCs w:val="28"/>
        </w:rPr>
        <w:t xml:space="preserve"> рішення покласти на </w:t>
      </w:r>
      <w:r w:rsidR="00CC41C0">
        <w:rPr>
          <w:rFonts w:ascii="Times New Roman" w:hAnsi="Times New Roman" w:cs="Times New Roman"/>
          <w:sz w:val="28"/>
          <w:szCs w:val="28"/>
        </w:rPr>
        <w:t xml:space="preserve">постійну </w:t>
      </w:r>
      <w:r w:rsidR="00B57D88" w:rsidRPr="006A7EC4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="00CE5B39" w:rsidRPr="006A7EC4">
        <w:rPr>
          <w:rFonts w:ascii="Times New Roman" w:hAnsi="Times New Roman" w:cs="Times New Roman"/>
          <w:sz w:val="28"/>
          <w:szCs w:val="28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B57D88" w:rsidRPr="006A7EC4">
        <w:rPr>
          <w:rFonts w:ascii="Times New Roman" w:hAnsi="Times New Roman" w:cs="Times New Roman"/>
          <w:bCs/>
          <w:sz w:val="28"/>
          <w:szCs w:val="28"/>
        </w:rPr>
        <w:t>.</w:t>
      </w:r>
      <w:r w:rsidR="00B57D88" w:rsidRPr="006A7EC4">
        <w:rPr>
          <w:rFonts w:ascii="Times New Roman" w:hAnsi="Times New Roman" w:cs="Times New Roman"/>
          <w:bCs/>
        </w:rPr>
        <w:t xml:space="preserve"> </w:t>
      </w:r>
    </w:p>
    <w:p w14:paraId="0D0865AA" w14:textId="77777777" w:rsidR="00CC41C0" w:rsidRPr="006A7EC4" w:rsidRDefault="00CC41C0" w:rsidP="00CC41C0">
      <w:pPr>
        <w:pStyle w:val="1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D95F764" w14:textId="77777777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</w:p>
    <w:p w14:paraId="6C12523C" w14:textId="2FC29861" w:rsidR="00CC41C0" w:rsidRPr="00214517" w:rsidRDefault="00797ED2" w:rsidP="0021451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B57D88">
        <w:rPr>
          <w:b/>
          <w:bCs/>
          <w:sz w:val="28"/>
          <w:szCs w:val="28"/>
          <w:lang w:val="en-US"/>
        </w:rPr>
        <w:t>C</w:t>
      </w:r>
      <w:proofErr w:type="spellStart"/>
      <w:r w:rsidR="00B57D88">
        <w:rPr>
          <w:b/>
          <w:bCs/>
          <w:sz w:val="28"/>
          <w:szCs w:val="28"/>
          <w:lang w:val="uk-UA"/>
        </w:rPr>
        <w:t>елищний</w:t>
      </w:r>
      <w:proofErr w:type="spellEnd"/>
      <w:r w:rsidR="00B57D88">
        <w:rPr>
          <w:b/>
          <w:bCs/>
          <w:sz w:val="28"/>
          <w:szCs w:val="28"/>
          <w:lang w:val="uk-UA"/>
        </w:rPr>
        <w:t xml:space="preserve"> голова</w:t>
      </w:r>
      <w:r w:rsidR="00B57D88">
        <w:rPr>
          <w:b/>
          <w:bCs/>
          <w:sz w:val="28"/>
          <w:szCs w:val="28"/>
          <w:lang w:val="uk-UA"/>
        </w:rPr>
        <w:tab/>
      </w:r>
      <w:r w:rsidR="00B57D88">
        <w:rPr>
          <w:b/>
          <w:bCs/>
          <w:sz w:val="28"/>
          <w:szCs w:val="28"/>
          <w:lang w:val="uk-UA"/>
        </w:rPr>
        <w:tab/>
        <w:t xml:space="preserve">    </w:t>
      </w:r>
      <w:r w:rsidR="00B57D88">
        <w:rPr>
          <w:b/>
          <w:bCs/>
          <w:sz w:val="28"/>
          <w:szCs w:val="28"/>
        </w:rPr>
        <w:t xml:space="preserve">          </w:t>
      </w:r>
      <w:r w:rsidR="00CC41C0">
        <w:rPr>
          <w:b/>
          <w:bCs/>
          <w:sz w:val="28"/>
          <w:szCs w:val="28"/>
          <w:lang w:val="uk-UA"/>
        </w:rPr>
        <w:t xml:space="preserve">    </w:t>
      </w:r>
      <w:r w:rsidR="00B57D88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5C507E25" w14:textId="77777777" w:rsidR="00CC41C0" w:rsidRDefault="00CC41C0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7956877" w14:textId="77777777" w:rsidR="00CC41C0" w:rsidRDefault="00CC41C0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ECDBD76" w14:textId="7B908600" w:rsidR="00B57D88" w:rsidRPr="00CE5B39" w:rsidRDefault="00CC41C0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14517" w:rsidRPr="004D4C04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  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05EA1C5B" w14:textId="55CAECD0" w:rsidR="00B57D88" w:rsidRPr="00CE5B39" w:rsidRDefault="00CE5B3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C41C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214517" w:rsidRPr="004D4C04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  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07 </w:t>
      </w:r>
      <w:r w:rsidR="00FE3AEF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лютого 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014E834A" w14:textId="05DB1C4F" w:rsidR="007B71E6" w:rsidRPr="00CE5B39" w:rsidRDefault="00CC41C0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14517">
        <w:rPr>
          <w:rFonts w:ascii="Times New Roman" w:hAnsi="Times New Roman" w:cs="Times New Roman"/>
          <w:bCs/>
          <w:sz w:val="28"/>
          <w:szCs w:val="28"/>
          <w:lang w:val="en-US" w:eastAsia="uk-UA"/>
        </w:rPr>
        <w:t xml:space="preserve">   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214517">
        <w:rPr>
          <w:rFonts w:ascii="Times New Roman" w:hAnsi="Times New Roman" w:cs="Times New Roman"/>
          <w:bCs/>
          <w:sz w:val="28"/>
          <w:szCs w:val="28"/>
          <w:lang w:val="en-US" w:eastAsia="uk-UA"/>
        </w:rPr>
        <w:t>841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CB4A93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5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CE5B39" w:rsidSect="00BD64E0">
      <w:pgSz w:w="11906" w:h="16838"/>
      <w:pgMar w:top="709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24B02F0"/>
    <w:multiLevelType w:val="hybridMultilevel"/>
    <w:tmpl w:val="79FE8F18"/>
    <w:lvl w:ilvl="0" w:tplc="045EC7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F4B58"/>
    <w:multiLevelType w:val="hybridMultilevel"/>
    <w:tmpl w:val="999C6022"/>
    <w:lvl w:ilvl="0" w:tplc="7A6616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2277A"/>
    <w:rsid w:val="00072383"/>
    <w:rsid w:val="00084A52"/>
    <w:rsid w:val="000D01FF"/>
    <w:rsid w:val="000D4E84"/>
    <w:rsid w:val="00145D43"/>
    <w:rsid w:val="00154D2B"/>
    <w:rsid w:val="00180DA7"/>
    <w:rsid w:val="00214517"/>
    <w:rsid w:val="002446E4"/>
    <w:rsid w:val="002457B0"/>
    <w:rsid w:val="00255859"/>
    <w:rsid w:val="002635C8"/>
    <w:rsid w:val="00276699"/>
    <w:rsid w:val="002830F7"/>
    <w:rsid w:val="00346A03"/>
    <w:rsid w:val="003953C2"/>
    <w:rsid w:val="00420842"/>
    <w:rsid w:val="00425E15"/>
    <w:rsid w:val="00444BA8"/>
    <w:rsid w:val="00456062"/>
    <w:rsid w:val="00467385"/>
    <w:rsid w:val="0047298A"/>
    <w:rsid w:val="004A3A67"/>
    <w:rsid w:val="004A62A6"/>
    <w:rsid w:val="004B4A20"/>
    <w:rsid w:val="004C2474"/>
    <w:rsid w:val="004D4C04"/>
    <w:rsid w:val="0054331C"/>
    <w:rsid w:val="00565F01"/>
    <w:rsid w:val="00654D1B"/>
    <w:rsid w:val="00691210"/>
    <w:rsid w:val="006A7EC4"/>
    <w:rsid w:val="006F1557"/>
    <w:rsid w:val="006F2B4D"/>
    <w:rsid w:val="007142B7"/>
    <w:rsid w:val="0079522B"/>
    <w:rsid w:val="00797ED2"/>
    <w:rsid w:val="007B71E6"/>
    <w:rsid w:val="007C7E8A"/>
    <w:rsid w:val="007D0E54"/>
    <w:rsid w:val="007E7897"/>
    <w:rsid w:val="0082608C"/>
    <w:rsid w:val="00832486"/>
    <w:rsid w:val="008628C0"/>
    <w:rsid w:val="008C6155"/>
    <w:rsid w:val="008F14BB"/>
    <w:rsid w:val="009149D9"/>
    <w:rsid w:val="00930A40"/>
    <w:rsid w:val="0093217B"/>
    <w:rsid w:val="009347C0"/>
    <w:rsid w:val="00941664"/>
    <w:rsid w:val="00960B76"/>
    <w:rsid w:val="00997129"/>
    <w:rsid w:val="009B1B36"/>
    <w:rsid w:val="009D098A"/>
    <w:rsid w:val="009D78BD"/>
    <w:rsid w:val="00A24919"/>
    <w:rsid w:val="00A34BD1"/>
    <w:rsid w:val="00A653AC"/>
    <w:rsid w:val="00AD0E13"/>
    <w:rsid w:val="00B333C2"/>
    <w:rsid w:val="00B57D88"/>
    <w:rsid w:val="00BC16B2"/>
    <w:rsid w:val="00BC3C8F"/>
    <w:rsid w:val="00BD0D69"/>
    <w:rsid w:val="00BD216E"/>
    <w:rsid w:val="00BD64E0"/>
    <w:rsid w:val="00C667D8"/>
    <w:rsid w:val="00CA0440"/>
    <w:rsid w:val="00CA7724"/>
    <w:rsid w:val="00CB4A93"/>
    <w:rsid w:val="00CB666C"/>
    <w:rsid w:val="00CC41C0"/>
    <w:rsid w:val="00CE5B39"/>
    <w:rsid w:val="00CF2C98"/>
    <w:rsid w:val="00D15BE2"/>
    <w:rsid w:val="00D17587"/>
    <w:rsid w:val="00D45CE8"/>
    <w:rsid w:val="00D64F95"/>
    <w:rsid w:val="00D74BC5"/>
    <w:rsid w:val="00DF5AF6"/>
    <w:rsid w:val="00E17CCE"/>
    <w:rsid w:val="00EC741D"/>
    <w:rsid w:val="00ED5AE8"/>
    <w:rsid w:val="00F35046"/>
    <w:rsid w:val="00F46D53"/>
    <w:rsid w:val="00F60122"/>
    <w:rsid w:val="00F6562F"/>
    <w:rsid w:val="00F93F4B"/>
    <w:rsid w:val="00FC1273"/>
    <w:rsid w:val="00FC2EF3"/>
    <w:rsid w:val="00FC4EC2"/>
    <w:rsid w:val="00FE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58844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EC74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76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100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CB22F-E09D-4C30-85C3-551612484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16</cp:revision>
  <cp:lastPrinted>2022-02-07T12:29:00Z</cp:lastPrinted>
  <dcterms:created xsi:type="dcterms:W3CDTF">2022-02-04T10:34:00Z</dcterms:created>
  <dcterms:modified xsi:type="dcterms:W3CDTF">2022-02-07T12:54:00Z</dcterms:modified>
</cp:coreProperties>
</file>